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Funções Polinomiais — Aula 217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Raiz e estudo do sinal da função afim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15 (Aula 217 do currículo) — Raiz e estudo do sinal da função afim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216 — Coeficiente angular e coeficiente linear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218 — Aplicações da função afim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raiz da função afim e estudar seu sinal, reconhecendo que o padrão de sinal depende do sinal do coeficiente angular.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raiz de uma função afim, resolvendo f(x)=0.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o sinal de f(x) antes e depois da raiz.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se a&gt;0, f é negativa antes da raiz e positiva depois.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se a&lt;0, o padrão de sinal se inverte.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Zeros de uma função, Módulo 12, Aula 204.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Coeficiente angular e linear, Módulo 13, Aula 216.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Possor_MatAula217_Apresentacao.pptx.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funções afins para calcular raiz e estudar o sinal.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padrão de sinal (negativo antes da raiz, positivo depois) é sempre o mesmo, para qualquer função afim?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f(x)=2x−4 (a=2&gt;0) e g(x)=−2x+4 (a=−2&lt;0), ambas com raiz x=2, e perguntar: as duas têm o mesmo padrão de sinal?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o padrão de sinal depende do sinal de a — não é sempre "negativo antes, positivo depois".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se a&gt;0, f é negativa antes da raiz e positiva depois (reta subindo); se a&lt;0, f é positiva antes da raiz e negativa depois (reta descendo). Resolvendo a pergunta do Momento 2: f(x)=2x−4 (a&gt;0): f(0)=−4 (antes, negativa), f(3)=2 (depois, positiva); g(x)=−2x+4 (a&lt;0): g(0)=4 (antes, POSITIVA), g(3)=−2 (depois, NEGATIVA) — padrão invertido.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raiz de h(x)=5x−15 (raiz x=3) e o sinal antes/depois (a=5&gt;0, então negativa antes, positiva depois). Em duplas: fazer o mesmo para k(x)=−4x+8 (raiz x=2, a=−4&lt;0, padrão invertido).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padrão de sinal depende do sinal de a — sempre confira antes de generalizar.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raiz de f(x)=2x−4.</w:t>
      </w:r>
    </w:p>
    <w:p>
      <w:pPr>
        <w:spacing w:after="120"/>
      </w:pPr>
      <w:r>
        <w:t xml:space="preserve">2. Para f(x)=2x−4 (a=2&gt;0), qual o sinal de f antes e depois de x=2?</w:t>
      </w:r>
    </w:p>
    <w:p>
      <w:pPr>
        <w:spacing w:after="120"/>
      </w:pPr>
      <w:r>
        <w:t xml:space="preserve">3. Calcule a raiz de g(x)=−2x+4.</w:t>
      </w:r>
    </w:p>
    <w:p>
      <w:pPr>
        <w:spacing w:after="120"/>
      </w:pPr>
      <w:r>
        <w:t xml:space="preserve">4. Para g(x)=−2x+4 (a=−2&lt;0), qual o sinal de g antes e depois de x=2?</w:t>
      </w:r>
    </w:p>
    <w:p>
      <w:pPr>
        <w:spacing w:after="120"/>
      </w:pPr>
      <w:r>
        <w:t xml:space="preserve">5. O padrão de sinal de uma função afim é sempre o mesmo, independente de 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2x−4=0 → x=2.</w:t>
      </w:r>
    </w:p>
    <w:p>
      <w:pPr>
        <w:spacing w:after="120"/>
      </w:pPr>
      <w:r>
        <w:t xml:space="preserve">2. Negativa antes (f(0)=−4), positiva depois (f(3)=2).</w:t>
      </w:r>
    </w:p>
    <w:p>
      <w:pPr>
        <w:spacing w:after="120"/>
      </w:pPr>
      <w:r>
        <w:t xml:space="preserve">3. −2x+4=0 → x=2.</w:t>
      </w:r>
    </w:p>
    <w:p>
      <w:pPr>
        <w:spacing w:after="120"/>
      </w:pPr>
      <w:r>
        <w:t xml:space="preserve">4. Positiva antes (g(0)=4), negativa depois (g(3)=−2) — padrão invertido em relação a f.</w:t>
      </w:r>
    </w:p>
    <w:p>
      <w:pPr>
        <w:spacing w:after="120"/>
      </w:pPr>
      <w:r>
        <w:t xml:space="preserve">5. Não — depende do sinal de a: a&gt;0 inverte o padrão de a&lt;0.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2026-09-17T18:48:25.929Z</dcterms:created>
  <dcterms:modified xsi:type="dcterms:W3CDTF">2026-09-17T18:48:25.929Z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