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Tipologia e Gêneros Textuais — Aula 91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Texto descritivo: observação, seleção e cadência sensorial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Tipologia e Gêneros Textuais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8 (Aula 91 do currículo) — Texto descritivo: observação, seleção e cadência sensorial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90 — Texto narrativo: enredo, foco, tempo, espaço e personagens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92 — Texto dissertativo-expositivo e dissertativo-argumentativo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estratégias de observação, seleção de detalhes e cadência sensorial no texto descritivo.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descrição objetiva (informativa, técnica) de descrição subjetiva (impressionista, com julgamento de valor).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seleção de detalhes relevantes como escolha consciente do autor, não um inventário completo.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uso de adjetivos, comparações e referências sensoriais (visão, audição, tato, olfato, paladar) na descrição.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Texto narrativo (Aula 2), para contraste de finalidade.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Possor_PortAula91_Apresentacao.pptx.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Dois trechos descritivos (um técnico, um literário),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ao descrever seu quarto para alguém, você citaria literalmente cada objeto que existe nele, ou só os mais marcantes?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descrever é "dizer como algo é", por que duas pessoas descrevem o mesmo lugar de formas tão diferentes? Obstáculo a nomear: achar que descrever é um inventário neutro e completo da realidade, sem perceber que toda descrição já é uma seleção e um ponto de vista.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Descrição objetiva busca informar com precisão e neutralidade, comum em textos técnicos e científicos (manual, verbete, laudo), evitando juízo de valor e usando vocabulário preciso. Descrição subjetiva (impressionista) expressa a percepção pessoal de quem observa, comum em textos literários, incluindo julgamento de valor, comparações e recursos figurados ("a casa parecia triste, com suas janelas quebradas"). Toda descrição, mesmo a mais objetiva, envolve seleção de detalhes: o autor escolhe o que destacar, de acordo com o efeito pretendido — não é (nem poderia ser) um inventário completo de tudo que existe no objeto/cena. A cadência sensorial enriquece a descrição ao mobilizar diferentes sentidos: visão (cores, formas), audição (sons, silêncio), tato (textura, temperatura), olfato (cheiros) e paladar (sabores) — um texto que usa vários sentidos costuma ser mais vívido que um que só descreve visualmente. Adjetivos, comparações e metáforas são recursos linguísticos centrais da descrição subjetiva, pois qualificam e aproximam o objeto descrito de uma imagem ou sensação. Resolvendo o obstáculo: toda descrição é necessariamente seletiva e situada — quem descreve escolhe o que ver e como nomear, e por isso duas pessoas descrevendo o mesmo lugar produzem textos diferentes, sem que nenhuma delas esteja "errada".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comparar um trecho descritivo técnico com um literário, apontando as diferenças de objetividade/subjetividade. Em duplas: identificar as referências sensoriais presentes em um trecho descritivo literário.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descrever não é apenas listar características, mas selecionar detalhes e, muitas vezes, mobilizar os cinco sentidos para produzir um efeito específico no leitor.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comparação objetiva/subjetiva. Observação da identificação sensorial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como objetiva ou subjetiva: "O quarto media 12m</w:t>
      </w:r>
      <w:r>
        <w:rPr>
          <w:vertAlign w:val="superscript"/>
        </w:rPr>
        <w:t xml:space="preserve">2</w:t>
      </w:r>
      <w:r>
        <w:t xml:space="preserve">, com paredes brancas e piso de madeira."</w:t>
      </w:r>
    </w:p>
    <w:p>
      <w:pPr>
        <w:spacing w:after="120"/>
      </w:pPr>
      <w:r>
        <w:t xml:space="preserve">2. Classifique como objetiva ou subjetiva: "O quarto era acolhedor, com um cheiro doce de livros antigos."</w:t>
      </w:r>
    </w:p>
    <w:p>
      <w:pPr>
        <w:spacing w:after="120"/>
      </w:pPr>
      <w:r>
        <w:t xml:space="preserve">3. Identifique duas referências sensoriais diferentes em: "O pão quente exalava um aroma que enchia a padaria, e o crocante da casca ecoava a cada mordida."</w:t>
      </w:r>
    </w:p>
    <w:p>
      <w:pPr>
        <w:spacing w:after="120"/>
      </w:pPr>
      <w:r>
        <w:t xml:space="preserve">4. Por que toda descrição envolve seleção, mesmo quando busca ser objetiva?</w:t>
      </w:r>
    </w:p>
    <w:p>
      <w:pPr>
        <w:spacing w:after="120"/>
      </w:pPr>
      <w:r>
        <w:t xml:space="preserve">5. Escreva uma descrição curta e subjetiva de um lugar, usando pelo menos duas referências sensoriais diferentes.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Descrição objetiva (informação precisa, sem julgamento de valor).</w:t>
      </w:r>
    </w:p>
    <w:p>
      <w:pPr>
        <w:spacing w:after="120"/>
      </w:pPr>
      <w:r>
        <w:t xml:space="preserve">2. Descrição subjetiva (impressão pessoal, referência sensorial ao olfato, juízo de valor "acolhedor").</w:t>
      </w:r>
    </w:p>
    <w:p>
      <w:pPr>
        <w:spacing w:after="120"/>
      </w:pPr>
      <w:r>
        <w:t xml:space="preserve">3. Olfato ("aroma") e audição/tato ("crocante"/"ecoava a cada mordida").</w:t>
      </w:r>
    </w:p>
    <w:p>
      <w:pPr>
        <w:spacing w:after="120"/>
      </w:pPr>
      <w:r>
        <w:t xml:space="preserve">4. Resposta aberta — espera-se que o aluno explique que é impossível descrever absolutamente tudo sobre um objeto ou cena, então quem descreve sempre escolhe quais aspectos destacar, de acordo com a finalidade do texto.</w:t>
      </w:r>
    </w:p>
    <w:p>
      <w:pPr>
        <w:spacing w:after="120"/>
      </w:pPr>
      <w:r>
        <w:t xml:space="preserve">5. Resposta aberta — verificar se há impressão pessoal/juízo de valor e pelo menos duas referências sensoriais distintas (visão, audição, tato, olfato ou paladar).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texto dissertativo-expositivo e dissertativo-argumentativo. </w:t>
      </w:r>
      <w:r>
        <w:rPr>
          <w:b/>
          <w:bCs/>
          <w:color w:val="E8623C"/>
        </w:rPr>
        <w:t xml:space="preserve">Nota para o professor: </w:t>
      </w:r>
      <w:r>
        <w:t xml:space="preserve">útil conectar esta aula com produção de texto — descrição rica em detalhes sensoriais costuma elevar bastante a qualidade de redações narrativas.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2026-09-19T11:14:22.827Z</dcterms:created>
  <dcterms:modified xsi:type="dcterms:W3CDTF">2026-09-19T11:14:22.827Z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